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8" w:rsidRPr="00F80908" w:rsidRDefault="001D5E98" w:rsidP="001D5E98">
      <w:pPr>
        <w:spacing w:line="300" w:lineRule="auto"/>
        <w:ind w:firstLineChars="350" w:firstLine="1124"/>
        <w:rPr>
          <w:rFonts w:ascii="黑体" w:eastAsia="黑体" w:hAnsi="宋体"/>
          <w:b/>
          <w:color w:val="000000"/>
          <w:sz w:val="32"/>
          <w:szCs w:val="32"/>
        </w:rPr>
      </w:pPr>
      <w:r w:rsidRPr="00F80908">
        <w:rPr>
          <w:rFonts w:ascii="黑体" w:eastAsia="黑体" w:hAnsi="宋体" w:hint="eastAsia"/>
          <w:b/>
          <w:color w:val="000000"/>
          <w:sz w:val="32"/>
          <w:szCs w:val="32"/>
        </w:rPr>
        <w:t>高扬理想主义旗帜，筚路蓝缕无悔青春</w:t>
      </w:r>
      <w:r w:rsidRPr="00F80908">
        <w:rPr>
          <w:rFonts w:ascii="黑体" w:eastAsia="MS Mincho" w:hAnsi="宋体" w:cs="MS Mincho" w:hint="eastAsia"/>
          <w:b/>
          <w:color w:val="000000"/>
          <w:sz w:val="32"/>
          <w:szCs w:val="32"/>
        </w:rPr>
        <w:t> </w:t>
      </w:r>
    </w:p>
    <w:p w:rsidR="001D5E98" w:rsidRPr="00C140E4" w:rsidRDefault="001D5E98" w:rsidP="001D5E98">
      <w:pPr>
        <w:spacing w:line="300" w:lineRule="auto"/>
        <w:rPr>
          <w:rFonts w:ascii="宋体" w:hAnsi="宋体"/>
          <w:color w:val="000000"/>
          <w:sz w:val="28"/>
          <w:szCs w:val="28"/>
        </w:rPr>
      </w:pPr>
      <w:r w:rsidRPr="00C140E4">
        <w:rPr>
          <w:rFonts w:ascii="宋体" w:hAnsi="宋体"/>
          <w:color w:val="000000"/>
          <w:sz w:val="28"/>
          <w:szCs w:val="28"/>
        </w:rPr>
        <w:t xml:space="preserve">    </w:t>
      </w:r>
      <w:r w:rsidRPr="00C140E4">
        <w:rPr>
          <w:rFonts w:ascii="宋体" w:hAnsi="宋体" w:hint="eastAsia"/>
          <w:color w:val="000000"/>
          <w:sz w:val="28"/>
          <w:szCs w:val="28"/>
        </w:rPr>
        <w:t xml:space="preserve">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C140E4">
        <w:rPr>
          <w:rFonts w:ascii="宋体" w:hAnsi="宋体" w:hint="eastAsia"/>
          <w:color w:val="000000"/>
          <w:sz w:val="28"/>
          <w:szCs w:val="28"/>
        </w:rPr>
        <w:t>——</w:t>
      </w:r>
      <w:r>
        <w:rPr>
          <w:rFonts w:ascii="宋体" w:hAnsi="宋体" w:hint="eastAsia"/>
          <w:color w:val="000000"/>
          <w:sz w:val="28"/>
          <w:szCs w:val="28"/>
        </w:rPr>
        <w:t>高峰同志事迹简介</w:t>
      </w:r>
    </w:p>
    <w:p w:rsidR="0038178A" w:rsidRDefault="0038178A" w:rsidP="006F679C">
      <w:pPr>
        <w:spacing w:line="300" w:lineRule="auto"/>
        <w:ind w:firstLineChars="200" w:firstLine="560"/>
        <w:rPr>
          <w:rFonts w:asciiTheme="minorEastAsia" w:hAnsiTheme="minorEastAsia" w:cs="Arial"/>
          <w:color w:val="000000" w:themeColor="text1"/>
          <w:sz w:val="28"/>
          <w:szCs w:val="28"/>
        </w:rPr>
      </w:pPr>
    </w:p>
    <w:p w:rsidR="00DE7294" w:rsidRPr="006F679C" w:rsidRDefault="00DE7294" w:rsidP="006F679C">
      <w:pPr>
        <w:spacing w:line="3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高峰，男，1977年6</w:t>
      </w:r>
      <w:r w:rsidR="00983D70">
        <w:rPr>
          <w:rFonts w:asciiTheme="minorEastAsia" w:hAnsiTheme="minorEastAsia" w:cs="Arial" w:hint="eastAsia"/>
          <w:color w:val="000000" w:themeColor="text1"/>
          <w:sz w:val="28"/>
          <w:szCs w:val="28"/>
        </w:rPr>
        <w:t>月出生，中共党员，研究生学历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，</w:t>
      </w:r>
      <w:proofErr w:type="gramStart"/>
      <w:r w:rsidR="00EC7561">
        <w:rPr>
          <w:rFonts w:asciiTheme="minorEastAsia" w:hAnsiTheme="minorEastAsia" w:cs="Arial" w:hint="eastAsia"/>
          <w:color w:val="000000" w:themeColor="text1"/>
          <w:sz w:val="28"/>
          <w:szCs w:val="28"/>
        </w:rPr>
        <w:t>思政讲师</w:t>
      </w:r>
      <w:proofErr w:type="gramEnd"/>
      <w:r w:rsidR="00EC7561">
        <w:rPr>
          <w:rFonts w:asciiTheme="minorEastAsia" w:hAnsiTheme="minorEastAsia" w:cs="Arial" w:hint="eastAsia"/>
          <w:color w:val="000000" w:themeColor="text1"/>
          <w:sz w:val="28"/>
          <w:szCs w:val="28"/>
        </w:rPr>
        <w:t>，</w:t>
      </w:r>
      <w:r w:rsidR="00362283">
        <w:rPr>
          <w:rFonts w:asciiTheme="minorEastAsia" w:hAnsiTheme="minorEastAsia" w:cs="Arial" w:hint="eastAsia"/>
          <w:color w:val="000000" w:themeColor="text1"/>
          <w:sz w:val="28"/>
          <w:szCs w:val="28"/>
        </w:rPr>
        <w:t>全球职业规划师（GCDF）、国家二级心理咨询师，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现任浙大软件学院团委书记</w:t>
      </w:r>
      <w:r w:rsidR="00646E68">
        <w:rPr>
          <w:rFonts w:asciiTheme="minorEastAsia" w:hAnsiTheme="minorEastAsia" w:cs="Arial" w:hint="eastAsia"/>
          <w:color w:val="000000" w:themeColor="text1"/>
          <w:sz w:val="28"/>
          <w:szCs w:val="28"/>
        </w:rPr>
        <w:t>、</w:t>
      </w:r>
      <w:proofErr w:type="gramStart"/>
      <w:r w:rsidR="00646E68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646E68">
        <w:rPr>
          <w:rFonts w:asciiTheme="minorEastAsia" w:hAnsiTheme="minorEastAsia" w:cs="Arial" w:hint="eastAsia"/>
          <w:color w:val="000000" w:themeColor="text1"/>
          <w:sz w:val="28"/>
          <w:szCs w:val="28"/>
        </w:rPr>
        <w:t>工办主任。</w:t>
      </w:r>
    </w:p>
    <w:p w:rsidR="004E4FEC" w:rsidRPr="00C140E4" w:rsidRDefault="008251DD" w:rsidP="004E4FEC">
      <w:pPr>
        <w:spacing w:line="3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2008年</w:t>
      </w:r>
      <w:r w:rsidR="00255F93">
        <w:rPr>
          <w:rFonts w:asciiTheme="minorEastAsia" w:hAnsiTheme="minorEastAsia" w:hint="eastAsia"/>
          <w:color w:val="000000" w:themeColor="text1"/>
          <w:sz w:val="28"/>
          <w:szCs w:val="28"/>
        </w:rPr>
        <w:t>，浙大软件学院所有双证研究生从杭州玉泉校区整体搬迁到宁波校区，进入完全异地办学时期。由于需要异地工作，</w:t>
      </w:r>
      <w:r w:rsidR="00ED1564">
        <w:rPr>
          <w:rFonts w:asciiTheme="minorEastAsia" w:hAnsiTheme="minorEastAsia" w:hint="eastAsia"/>
          <w:color w:val="000000" w:themeColor="text1"/>
          <w:sz w:val="28"/>
          <w:szCs w:val="28"/>
        </w:rPr>
        <w:t>异地办学和专业学位硕士一年实习期给团学工作</w:t>
      </w:r>
      <w:r w:rsidR="00B95AD2">
        <w:rPr>
          <w:rFonts w:asciiTheme="minorEastAsia" w:hAnsiTheme="minorEastAsia" w:hint="eastAsia"/>
          <w:color w:val="000000" w:themeColor="text1"/>
          <w:sz w:val="28"/>
          <w:szCs w:val="28"/>
        </w:rPr>
        <w:t>和</w:t>
      </w:r>
      <w:r w:rsidR="00307B99">
        <w:rPr>
          <w:rFonts w:asciiTheme="minorEastAsia" w:hAnsiTheme="minorEastAsia" w:hint="eastAsia"/>
          <w:color w:val="000000" w:themeColor="text1"/>
          <w:sz w:val="28"/>
          <w:szCs w:val="28"/>
        </w:rPr>
        <w:t>学生</w:t>
      </w:r>
      <w:r w:rsidR="0058529C">
        <w:rPr>
          <w:rFonts w:asciiTheme="minorEastAsia" w:hAnsiTheme="minorEastAsia" w:hint="eastAsia"/>
          <w:color w:val="000000" w:themeColor="text1"/>
          <w:sz w:val="28"/>
          <w:szCs w:val="28"/>
        </w:rPr>
        <w:t>安全</w:t>
      </w:r>
      <w:r w:rsidR="00B95AD2">
        <w:rPr>
          <w:rFonts w:asciiTheme="minorEastAsia" w:hAnsiTheme="minorEastAsia" w:hint="eastAsia"/>
          <w:color w:val="000000" w:themeColor="text1"/>
          <w:sz w:val="28"/>
          <w:szCs w:val="28"/>
        </w:rPr>
        <w:t>稳定工作</w:t>
      </w:r>
      <w:r w:rsidR="00ED1564">
        <w:rPr>
          <w:rFonts w:asciiTheme="minorEastAsia" w:hAnsiTheme="minorEastAsia" w:hint="eastAsia"/>
          <w:color w:val="000000" w:themeColor="text1"/>
          <w:sz w:val="28"/>
          <w:szCs w:val="28"/>
        </w:rPr>
        <w:t>带来</w:t>
      </w:r>
      <w:r w:rsidR="00DF278A">
        <w:rPr>
          <w:rFonts w:asciiTheme="minorEastAsia" w:hAnsiTheme="minorEastAsia" w:hint="eastAsia"/>
          <w:color w:val="000000" w:themeColor="text1"/>
          <w:sz w:val="28"/>
          <w:szCs w:val="28"/>
        </w:rPr>
        <w:t>许多</w:t>
      </w:r>
      <w:r w:rsidR="00ED1564">
        <w:rPr>
          <w:rFonts w:asciiTheme="minorEastAsia" w:hAnsiTheme="minorEastAsia" w:hint="eastAsia"/>
          <w:color w:val="000000" w:themeColor="text1"/>
          <w:sz w:val="28"/>
          <w:szCs w:val="28"/>
        </w:rPr>
        <w:t>难题等原因，</w:t>
      </w:r>
      <w:r w:rsidR="00FB085F">
        <w:rPr>
          <w:rFonts w:ascii="宋体" w:hAnsi="宋体" w:hint="eastAsia"/>
          <w:color w:val="000000"/>
          <w:sz w:val="28"/>
          <w:szCs w:val="28"/>
        </w:rPr>
        <w:t>学院学生工作</w:t>
      </w:r>
      <w:r w:rsidR="00925631">
        <w:rPr>
          <w:rFonts w:ascii="宋体" w:hAnsi="宋体" w:hint="eastAsia"/>
          <w:color w:val="000000"/>
          <w:sz w:val="28"/>
          <w:szCs w:val="28"/>
        </w:rPr>
        <w:t>部门负责人</w:t>
      </w:r>
      <w:r w:rsidR="00FB085F">
        <w:rPr>
          <w:rFonts w:ascii="宋体" w:hAnsi="宋体" w:hint="eastAsia"/>
          <w:color w:val="000000"/>
          <w:sz w:val="28"/>
          <w:szCs w:val="28"/>
        </w:rPr>
        <w:t>始终无法到位</w:t>
      </w:r>
      <w:r w:rsidR="004E4FEC" w:rsidRPr="00C140E4">
        <w:rPr>
          <w:rFonts w:ascii="宋体" w:hAnsi="宋体" w:hint="eastAsia"/>
          <w:color w:val="000000"/>
          <w:sz w:val="28"/>
          <w:szCs w:val="28"/>
        </w:rPr>
        <w:t>。2008年12</w:t>
      </w:r>
      <w:r w:rsidR="00E157C6">
        <w:rPr>
          <w:rFonts w:ascii="宋体" w:hAnsi="宋体" w:hint="eastAsia"/>
          <w:color w:val="000000"/>
          <w:sz w:val="28"/>
          <w:szCs w:val="28"/>
        </w:rPr>
        <w:t>月，高峰同志在接到电话后，毫不犹豫地</w:t>
      </w:r>
      <w:r w:rsidR="004E4FEC">
        <w:rPr>
          <w:rFonts w:ascii="宋体" w:hAnsi="宋体" w:hint="eastAsia"/>
          <w:color w:val="000000"/>
          <w:sz w:val="28"/>
          <w:szCs w:val="28"/>
        </w:rPr>
        <w:t>校内调动到</w:t>
      </w:r>
      <w:r w:rsidR="00B22679">
        <w:rPr>
          <w:rFonts w:ascii="宋体" w:hAnsi="宋体" w:hint="eastAsia"/>
          <w:color w:val="000000"/>
          <w:sz w:val="28"/>
          <w:szCs w:val="28"/>
        </w:rPr>
        <w:t>学院</w:t>
      </w:r>
      <w:r w:rsidR="004E4FEC" w:rsidRPr="00C140E4">
        <w:rPr>
          <w:rFonts w:ascii="宋体" w:hAnsi="宋体" w:hint="eastAsia"/>
          <w:color w:val="000000"/>
          <w:sz w:val="28"/>
          <w:szCs w:val="28"/>
        </w:rPr>
        <w:t>团委</w:t>
      </w:r>
      <w:r w:rsidR="004E4FEC">
        <w:rPr>
          <w:rFonts w:ascii="宋体" w:hAnsi="宋体" w:hint="eastAsia"/>
          <w:color w:val="000000"/>
          <w:sz w:val="28"/>
          <w:szCs w:val="28"/>
        </w:rPr>
        <w:t>工作</w:t>
      </w:r>
      <w:r w:rsidR="004E4FEC" w:rsidRPr="00C140E4">
        <w:rPr>
          <w:rFonts w:ascii="宋体" w:hAnsi="宋体" w:hint="eastAsia"/>
          <w:color w:val="000000"/>
          <w:sz w:val="28"/>
          <w:szCs w:val="28"/>
        </w:rPr>
        <w:t>，体现了一名共产党员坚定的</w:t>
      </w:r>
      <w:r w:rsidR="004E4FEC">
        <w:rPr>
          <w:rFonts w:ascii="宋体" w:hAnsi="宋体" w:hint="eastAsia"/>
          <w:color w:val="000000"/>
          <w:sz w:val="28"/>
          <w:szCs w:val="28"/>
        </w:rPr>
        <w:t>政治素质</w:t>
      </w:r>
      <w:r w:rsidR="004E4FEC" w:rsidRPr="00C140E4">
        <w:rPr>
          <w:rFonts w:ascii="宋体" w:hAnsi="宋体" w:hint="eastAsia"/>
          <w:color w:val="000000"/>
          <w:sz w:val="28"/>
          <w:szCs w:val="28"/>
        </w:rPr>
        <w:t>。</w:t>
      </w:r>
    </w:p>
    <w:p w:rsidR="00646E68" w:rsidRPr="00DA7404" w:rsidRDefault="0077029F" w:rsidP="00DA7404">
      <w:pPr>
        <w:spacing w:line="30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异地工作四年来，他</w:t>
      </w:r>
      <w:r w:rsidR="00E948FB" w:rsidRPr="00C140E4">
        <w:rPr>
          <w:rFonts w:ascii="宋体" w:hAnsi="宋体" w:hint="eastAsia"/>
          <w:color w:val="000000"/>
          <w:sz w:val="28"/>
          <w:szCs w:val="28"/>
        </w:rPr>
        <w:t>克服困难</w:t>
      </w:r>
      <w:r w:rsidR="00EC1268">
        <w:rPr>
          <w:rFonts w:ascii="宋体" w:hAnsi="宋体" w:hint="eastAsia"/>
          <w:color w:val="000000"/>
          <w:sz w:val="28"/>
          <w:szCs w:val="28"/>
        </w:rPr>
        <w:t>，</w:t>
      </w:r>
      <w:r w:rsidR="00A41B95" w:rsidRPr="00C140E4">
        <w:rPr>
          <w:rFonts w:ascii="宋体" w:hAnsi="宋体" w:hint="eastAsia"/>
          <w:color w:val="000000"/>
          <w:sz w:val="28"/>
          <w:szCs w:val="28"/>
        </w:rPr>
        <w:t>全身心投入工作，以办公</w:t>
      </w:r>
      <w:r w:rsidR="00C233A2">
        <w:rPr>
          <w:rFonts w:ascii="宋体" w:hAnsi="宋体" w:hint="eastAsia"/>
          <w:color w:val="000000"/>
          <w:sz w:val="28"/>
          <w:szCs w:val="28"/>
        </w:rPr>
        <w:t>室为家，经常加班到深夜</w:t>
      </w:r>
      <w:r w:rsidR="00FC11FE">
        <w:rPr>
          <w:rFonts w:ascii="宋体" w:hAnsi="宋体" w:hint="eastAsia"/>
          <w:color w:val="000000"/>
          <w:sz w:val="28"/>
          <w:szCs w:val="28"/>
        </w:rPr>
        <w:t>。</w:t>
      </w:r>
      <w:r w:rsidRPr="0035213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通过一系列建设性工作，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破解了</w:t>
      </w:r>
      <w:r>
        <w:rPr>
          <w:rFonts w:ascii="宋体" w:hAnsi="宋体" w:hint="eastAsia"/>
          <w:color w:val="000000"/>
          <w:sz w:val="28"/>
          <w:szCs w:val="28"/>
        </w:rPr>
        <w:t>难题</w:t>
      </w:r>
      <w:r w:rsidR="007B37ED">
        <w:rPr>
          <w:rFonts w:ascii="宋体" w:hAnsi="宋体" w:hint="eastAsia"/>
          <w:color w:val="000000"/>
          <w:sz w:val="28"/>
          <w:szCs w:val="28"/>
        </w:rPr>
        <w:t>，</w:t>
      </w:r>
      <w:r w:rsidR="000B50F2">
        <w:rPr>
          <w:rFonts w:ascii="宋体" w:hAnsi="宋体" w:hint="eastAsia"/>
          <w:color w:val="000000"/>
          <w:sz w:val="28"/>
          <w:szCs w:val="28"/>
        </w:rPr>
        <w:t>维护了学生安全稳定</w:t>
      </w:r>
      <w:r w:rsidR="001521CD">
        <w:rPr>
          <w:rFonts w:ascii="宋体" w:hAnsi="宋体" w:hint="eastAsia"/>
          <w:color w:val="000000"/>
          <w:sz w:val="28"/>
          <w:szCs w:val="28"/>
        </w:rPr>
        <w:t>，</w:t>
      </w:r>
      <w:r w:rsidR="007B37ED">
        <w:rPr>
          <w:rFonts w:ascii="宋体" w:hAnsi="宋体" w:hint="eastAsia"/>
          <w:color w:val="000000"/>
          <w:sz w:val="28"/>
          <w:szCs w:val="28"/>
        </w:rPr>
        <w:t>并</w:t>
      </w:r>
      <w:r w:rsidR="00174340">
        <w:rPr>
          <w:rFonts w:asciiTheme="minorEastAsia" w:hAnsiTheme="minorEastAsia" w:hint="eastAsia"/>
          <w:color w:val="000000" w:themeColor="text1"/>
          <w:sz w:val="28"/>
          <w:szCs w:val="28"/>
        </w:rPr>
        <w:t>发起</w:t>
      </w:r>
      <w:r w:rsidR="007B37ED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青年思想引领、就业社交与服务平台</w:t>
      </w:r>
      <w:r w:rsidR="007B37ED">
        <w:rPr>
          <w:rFonts w:asciiTheme="minorEastAsia" w:hAnsiTheme="minorEastAsia" w:hint="eastAsia"/>
          <w:color w:val="000000" w:themeColor="text1"/>
          <w:sz w:val="28"/>
          <w:szCs w:val="28"/>
        </w:rPr>
        <w:t>“最青春”</w:t>
      </w:r>
      <w:r w:rsidR="007B37ED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网站和手机客户端建设</w:t>
      </w:r>
      <w:r w:rsidR="007B37E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35213D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获</w:t>
      </w:r>
      <w:r w:rsidR="00DA7404">
        <w:rPr>
          <w:rFonts w:asciiTheme="minorEastAsia" w:hAnsiTheme="minorEastAsia" w:hint="eastAsia"/>
          <w:color w:val="000000" w:themeColor="text1"/>
          <w:sz w:val="28"/>
          <w:szCs w:val="28"/>
        </w:rPr>
        <w:t>宁波</w:t>
      </w:r>
      <w:proofErr w:type="gramStart"/>
      <w:r w:rsidR="00DA7404">
        <w:rPr>
          <w:rFonts w:asciiTheme="minorEastAsia" w:hAnsiTheme="minorEastAsia" w:hint="eastAsia"/>
          <w:color w:val="000000" w:themeColor="text1"/>
          <w:sz w:val="28"/>
          <w:szCs w:val="28"/>
        </w:rPr>
        <w:t>市发改委</w:t>
      </w:r>
      <w:proofErr w:type="gramEnd"/>
      <w:r w:rsidR="00DA7404">
        <w:rPr>
          <w:rFonts w:asciiTheme="minorEastAsia" w:hAnsiTheme="minorEastAsia" w:hint="eastAsia"/>
          <w:color w:val="000000" w:themeColor="text1"/>
          <w:sz w:val="28"/>
          <w:szCs w:val="28"/>
        </w:rPr>
        <w:t>立项资助。他</w:t>
      </w:r>
      <w:r w:rsidR="00DA7404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关爱学生，融入学生，</w:t>
      </w:r>
      <w:r w:rsidR="00DA7404">
        <w:rPr>
          <w:rFonts w:asciiTheme="minorEastAsia" w:hAnsiTheme="minorEastAsia" w:hint="eastAsia"/>
          <w:color w:val="000000" w:themeColor="text1"/>
          <w:sz w:val="28"/>
          <w:szCs w:val="28"/>
        </w:rPr>
        <w:t>做青年的良师益友。先后</w:t>
      </w:r>
      <w:r w:rsidR="00646E68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获2011年宁波市优秀共青团干部 、2012年浙江省优秀共青团干部等荣誉。</w:t>
      </w:r>
    </w:p>
    <w:p w:rsidR="00740482" w:rsidRPr="0094649D" w:rsidRDefault="00143A88" w:rsidP="00E64905">
      <w:pPr>
        <w:spacing w:line="3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高峰同志还</w:t>
      </w:r>
      <w:r w:rsidR="0035213D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长期坚持理论研究，</w:t>
      </w:r>
      <w:r w:rsidR="00A941D3">
        <w:rPr>
          <w:rFonts w:asciiTheme="minorEastAsia" w:hAnsiTheme="minorEastAsia" w:hint="eastAsia"/>
          <w:color w:val="000000" w:themeColor="text1"/>
          <w:sz w:val="28"/>
          <w:szCs w:val="28"/>
        </w:rPr>
        <w:t>以指导实际工作，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累计</w:t>
      </w:r>
      <w:r w:rsidR="0035213D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在省级</w:t>
      </w:r>
      <w:r w:rsidR="00566183">
        <w:rPr>
          <w:rFonts w:asciiTheme="minorEastAsia" w:hAnsiTheme="minorEastAsia" w:hint="eastAsia"/>
          <w:color w:val="000000" w:themeColor="text1"/>
          <w:sz w:val="28"/>
          <w:szCs w:val="28"/>
        </w:rPr>
        <w:t>以上</w:t>
      </w:r>
      <w:r w:rsidR="0035213D" w:rsidRPr="0035213D">
        <w:rPr>
          <w:rFonts w:asciiTheme="minorEastAsia" w:hAnsiTheme="minorEastAsia" w:hint="eastAsia"/>
          <w:color w:val="000000" w:themeColor="text1"/>
          <w:sz w:val="28"/>
          <w:szCs w:val="28"/>
        </w:rPr>
        <w:t>学术期刊发表论文</w:t>
      </w:r>
      <w:r w:rsidR="00380A6D">
        <w:rPr>
          <w:rFonts w:asciiTheme="minorEastAsia" w:hAnsiTheme="minorEastAsia" w:hint="eastAsia"/>
          <w:color w:val="000000" w:themeColor="text1"/>
          <w:sz w:val="28"/>
          <w:szCs w:val="28"/>
        </w:rPr>
        <w:t>20篇</w:t>
      </w:r>
      <w:r w:rsidR="000462A6">
        <w:rPr>
          <w:rFonts w:asciiTheme="minorEastAsia" w:hAnsiTheme="minorEastAsia" w:hint="eastAsia"/>
          <w:color w:val="000000" w:themeColor="text1"/>
          <w:sz w:val="28"/>
          <w:szCs w:val="28"/>
        </w:rPr>
        <w:t>，主持浙大人文社科部课题2项。</w:t>
      </w:r>
    </w:p>
    <w:sectPr w:rsidR="00740482" w:rsidRPr="0094649D" w:rsidSect="00A0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E7" w:rsidRDefault="004B1FE7" w:rsidP="00DE7294">
      <w:r>
        <w:separator/>
      </w:r>
    </w:p>
  </w:endnote>
  <w:endnote w:type="continuationSeparator" w:id="0">
    <w:p w:rsidR="004B1FE7" w:rsidRDefault="004B1FE7" w:rsidP="00DE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E7" w:rsidRDefault="004B1FE7" w:rsidP="00DE7294">
      <w:r>
        <w:separator/>
      </w:r>
    </w:p>
  </w:footnote>
  <w:footnote w:type="continuationSeparator" w:id="0">
    <w:p w:rsidR="004B1FE7" w:rsidRDefault="004B1FE7" w:rsidP="00DE7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94"/>
    <w:rsid w:val="00010898"/>
    <w:rsid w:val="00016D0E"/>
    <w:rsid w:val="000462A6"/>
    <w:rsid w:val="00046DD5"/>
    <w:rsid w:val="00056F1F"/>
    <w:rsid w:val="000849D3"/>
    <w:rsid w:val="0009005D"/>
    <w:rsid w:val="00091494"/>
    <w:rsid w:val="00095023"/>
    <w:rsid w:val="000A025E"/>
    <w:rsid w:val="000B50F2"/>
    <w:rsid w:val="000B525A"/>
    <w:rsid w:val="000D1BF3"/>
    <w:rsid w:val="000D6B78"/>
    <w:rsid w:val="000E1062"/>
    <w:rsid w:val="000E1490"/>
    <w:rsid w:val="000E51E1"/>
    <w:rsid w:val="000F0648"/>
    <w:rsid w:val="00103972"/>
    <w:rsid w:val="00116E3D"/>
    <w:rsid w:val="00120DC9"/>
    <w:rsid w:val="001220A2"/>
    <w:rsid w:val="00123DB4"/>
    <w:rsid w:val="00143A88"/>
    <w:rsid w:val="001521CD"/>
    <w:rsid w:val="0016548B"/>
    <w:rsid w:val="0017044B"/>
    <w:rsid w:val="00171E62"/>
    <w:rsid w:val="00174340"/>
    <w:rsid w:val="00180F9F"/>
    <w:rsid w:val="001D29E1"/>
    <w:rsid w:val="001D5E98"/>
    <w:rsid w:val="00213DDA"/>
    <w:rsid w:val="00226EF2"/>
    <w:rsid w:val="002319C4"/>
    <w:rsid w:val="002320CC"/>
    <w:rsid w:val="0024794D"/>
    <w:rsid w:val="00255F93"/>
    <w:rsid w:val="00271C3F"/>
    <w:rsid w:val="00274883"/>
    <w:rsid w:val="002764E3"/>
    <w:rsid w:val="002A262F"/>
    <w:rsid w:val="002B45DA"/>
    <w:rsid w:val="002E3A33"/>
    <w:rsid w:val="002F12FF"/>
    <w:rsid w:val="00307B99"/>
    <w:rsid w:val="0035213D"/>
    <w:rsid w:val="00362283"/>
    <w:rsid w:val="00367C87"/>
    <w:rsid w:val="00372899"/>
    <w:rsid w:val="00380A6D"/>
    <w:rsid w:val="0038178A"/>
    <w:rsid w:val="003A5016"/>
    <w:rsid w:val="003A61BD"/>
    <w:rsid w:val="003B5ECD"/>
    <w:rsid w:val="003C03FD"/>
    <w:rsid w:val="003C5880"/>
    <w:rsid w:val="003C756F"/>
    <w:rsid w:val="003D5892"/>
    <w:rsid w:val="003F188C"/>
    <w:rsid w:val="00412F24"/>
    <w:rsid w:val="0042709F"/>
    <w:rsid w:val="00442BB1"/>
    <w:rsid w:val="00445A36"/>
    <w:rsid w:val="0046241B"/>
    <w:rsid w:val="00482B71"/>
    <w:rsid w:val="00485EFF"/>
    <w:rsid w:val="00491023"/>
    <w:rsid w:val="004B1FE7"/>
    <w:rsid w:val="004B2717"/>
    <w:rsid w:val="004C2DC0"/>
    <w:rsid w:val="004C7B54"/>
    <w:rsid w:val="004D0A6E"/>
    <w:rsid w:val="004D432D"/>
    <w:rsid w:val="004E4FEC"/>
    <w:rsid w:val="004E5EC9"/>
    <w:rsid w:val="004F4EC0"/>
    <w:rsid w:val="00500D44"/>
    <w:rsid w:val="00510CD1"/>
    <w:rsid w:val="005232D0"/>
    <w:rsid w:val="00523EE9"/>
    <w:rsid w:val="00541350"/>
    <w:rsid w:val="00541776"/>
    <w:rsid w:val="00542CE0"/>
    <w:rsid w:val="005430FB"/>
    <w:rsid w:val="00566183"/>
    <w:rsid w:val="005666F7"/>
    <w:rsid w:val="0058529C"/>
    <w:rsid w:val="005A3B80"/>
    <w:rsid w:val="005B1B4E"/>
    <w:rsid w:val="005B33E6"/>
    <w:rsid w:val="005C0736"/>
    <w:rsid w:val="005C1CAC"/>
    <w:rsid w:val="005D4CEE"/>
    <w:rsid w:val="005E15C8"/>
    <w:rsid w:val="005F38BB"/>
    <w:rsid w:val="005F5828"/>
    <w:rsid w:val="006004B5"/>
    <w:rsid w:val="00615684"/>
    <w:rsid w:val="006303F3"/>
    <w:rsid w:val="006313F5"/>
    <w:rsid w:val="00633BB8"/>
    <w:rsid w:val="00641691"/>
    <w:rsid w:val="00646E68"/>
    <w:rsid w:val="00656067"/>
    <w:rsid w:val="00665FFF"/>
    <w:rsid w:val="00686D87"/>
    <w:rsid w:val="00687EA1"/>
    <w:rsid w:val="006C177D"/>
    <w:rsid w:val="006E1BCF"/>
    <w:rsid w:val="006F679C"/>
    <w:rsid w:val="00702F3B"/>
    <w:rsid w:val="00710CF2"/>
    <w:rsid w:val="00725393"/>
    <w:rsid w:val="00735FDA"/>
    <w:rsid w:val="00740482"/>
    <w:rsid w:val="00746EED"/>
    <w:rsid w:val="00754075"/>
    <w:rsid w:val="0077029F"/>
    <w:rsid w:val="00770934"/>
    <w:rsid w:val="007B37ED"/>
    <w:rsid w:val="007D20A9"/>
    <w:rsid w:val="007D428C"/>
    <w:rsid w:val="007E4D17"/>
    <w:rsid w:val="007E6D96"/>
    <w:rsid w:val="008150B3"/>
    <w:rsid w:val="008251DD"/>
    <w:rsid w:val="008255D2"/>
    <w:rsid w:val="00825BF2"/>
    <w:rsid w:val="00833A5A"/>
    <w:rsid w:val="008340BC"/>
    <w:rsid w:val="00840B07"/>
    <w:rsid w:val="00846ACD"/>
    <w:rsid w:val="00860CCF"/>
    <w:rsid w:val="008663BD"/>
    <w:rsid w:val="008946E6"/>
    <w:rsid w:val="008A13AC"/>
    <w:rsid w:val="008A59C5"/>
    <w:rsid w:val="008D4FBB"/>
    <w:rsid w:val="00925631"/>
    <w:rsid w:val="0093321E"/>
    <w:rsid w:val="00942067"/>
    <w:rsid w:val="0094206D"/>
    <w:rsid w:val="00943FCB"/>
    <w:rsid w:val="0094649D"/>
    <w:rsid w:val="00951FF4"/>
    <w:rsid w:val="00952B51"/>
    <w:rsid w:val="00955E70"/>
    <w:rsid w:val="009618AF"/>
    <w:rsid w:val="00964829"/>
    <w:rsid w:val="00975FE6"/>
    <w:rsid w:val="00976246"/>
    <w:rsid w:val="00977960"/>
    <w:rsid w:val="00980503"/>
    <w:rsid w:val="00983D70"/>
    <w:rsid w:val="00992B98"/>
    <w:rsid w:val="009A2786"/>
    <w:rsid w:val="009A5B83"/>
    <w:rsid w:val="009B1AA3"/>
    <w:rsid w:val="009B74DB"/>
    <w:rsid w:val="009B79CA"/>
    <w:rsid w:val="009C5590"/>
    <w:rsid w:val="009C58C0"/>
    <w:rsid w:val="009F0603"/>
    <w:rsid w:val="009F24DF"/>
    <w:rsid w:val="00A009C1"/>
    <w:rsid w:val="00A31F38"/>
    <w:rsid w:val="00A41B95"/>
    <w:rsid w:val="00A43FE3"/>
    <w:rsid w:val="00A63046"/>
    <w:rsid w:val="00A669AA"/>
    <w:rsid w:val="00A80B41"/>
    <w:rsid w:val="00A85B3B"/>
    <w:rsid w:val="00A87E1D"/>
    <w:rsid w:val="00A941D3"/>
    <w:rsid w:val="00A9498B"/>
    <w:rsid w:val="00AA33F7"/>
    <w:rsid w:val="00AA55BB"/>
    <w:rsid w:val="00AA6E5B"/>
    <w:rsid w:val="00AB2E67"/>
    <w:rsid w:val="00AB7AEC"/>
    <w:rsid w:val="00AD00F1"/>
    <w:rsid w:val="00AD58DC"/>
    <w:rsid w:val="00AE5D4E"/>
    <w:rsid w:val="00AF50D1"/>
    <w:rsid w:val="00B053CC"/>
    <w:rsid w:val="00B13288"/>
    <w:rsid w:val="00B22679"/>
    <w:rsid w:val="00B42686"/>
    <w:rsid w:val="00B542EA"/>
    <w:rsid w:val="00B623A0"/>
    <w:rsid w:val="00B62B91"/>
    <w:rsid w:val="00B8301E"/>
    <w:rsid w:val="00B877F6"/>
    <w:rsid w:val="00B95AD2"/>
    <w:rsid w:val="00BA3EA0"/>
    <w:rsid w:val="00BA57B0"/>
    <w:rsid w:val="00BB390C"/>
    <w:rsid w:val="00BC3DA3"/>
    <w:rsid w:val="00BD1007"/>
    <w:rsid w:val="00BD10BA"/>
    <w:rsid w:val="00C233A2"/>
    <w:rsid w:val="00C2661E"/>
    <w:rsid w:val="00C30D95"/>
    <w:rsid w:val="00C33DEA"/>
    <w:rsid w:val="00C51665"/>
    <w:rsid w:val="00C526B3"/>
    <w:rsid w:val="00C62923"/>
    <w:rsid w:val="00C762AD"/>
    <w:rsid w:val="00C76BC8"/>
    <w:rsid w:val="00C778F4"/>
    <w:rsid w:val="00C9343F"/>
    <w:rsid w:val="00CA4418"/>
    <w:rsid w:val="00CE7DDC"/>
    <w:rsid w:val="00D070A2"/>
    <w:rsid w:val="00D14AEC"/>
    <w:rsid w:val="00D17BAE"/>
    <w:rsid w:val="00D236A4"/>
    <w:rsid w:val="00D34971"/>
    <w:rsid w:val="00D85313"/>
    <w:rsid w:val="00DA2EDE"/>
    <w:rsid w:val="00DA38C8"/>
    <w:rsid w:val="00DA447F"/>
    <w:rsid w:val="00DA7404"/>
    <w:rsid w:val="00DD47FF"/>
    <w:rsid w:val="00DD7A70"/>
    <w:rsid w:val="00DD7FA1"/>
    <w:rsid w:val="00DE6BDD"/>
    <w:rsid w:val="00DE7294"/>
    <w:rsid w:val="00DF278A"/>
    <w:rsid w:val="00E14F08"/>
    <w:rsid w:val="00E157C6"/>
    <w:rsid w:val="00E452CF"/>
    <w:rsid w:val="00E51AFB"/>
    <w:rsid w:val="00E55196"/>
    <w:rsid w:val="00E57931"/>
    <w:rsid w:val="00E64905"/>
    <w:rsid w:val="00E675B5"/>
    <w:rsid w:val="00E72ADA"/>
    <w:rsid w:val="00E73709"/>
    <w:rsid w:val="00E80F49"/>
    <w:rsid w:val="00E827E5"/>
    <w:rsid w:val="00E93C40"/>
    <w:rsid w:val="00E948FB"/>
    <w:rsid w:val="00EB2344"/>
    <w:rsid w:val="00EB242D"/>
    <w:rsid w:val="00EB6255"/>
    <w:rsid w:val="00EC1268"/>
    <w:rsid w:val="00EC7561"/>
    <w:rsid w:val="00ED1564"/>
    <w:rsid w:val="00ED3FFB"/>
    <w:rsid w:val="00EE686B"/>
    <w:rsid w:val="00F04A7D"/>
    <w:rsid w:val="00F21894"/>
    <w:rsid w:val="00F25E11"/>
    <w:rsid w:val="00F41105"/>
    <w:rsid w:val="00F53D2C"/>
    <w:rsid w:val="00F54804"/>
    <w:rsid w:val="00F55E18"/>
    <w:rsid w:val="00F617E1"/>
    <w:rsid w:val="00F631E8"/>
    <w:rsid w:val="00F93FAD"/>
    <w:rsid w:val="00FA3B60"/>
    <w:rsid w:val="00FB085F"/>
    <w:rsid w:val="00FB4317"/>
    <w:rsid w:val="00FC11FE"/>
    <w:rsid w:val="00FD0029"/>
    <w:rsid w:val="00FE3CB3"/>
    <w:rsid w:val="00FF0FE7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2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7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825B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825BF2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F997B-B821-4BEB-9AE4-34B35954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882</cp:revision>
  <dcterms:created xsi:type="dcterms:W3CDTF">2013-03-17T15:46:00Z</dcterms:created>
  <dcterms:modified xsi:type="dcterms:W3CDTF">2013-03-20T01:05:00Z</dcterms:modified>
</cp:coreProperties>
</file>